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44" w:rsidRDefault="005205E7" w:rsidP="00E3244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5205E7">
        <w:rPr>
          <w:rFonts w:ascii="Times New Roman" w:hAnsi="Times New Roman" w:cs="Times New Roman"/>
          <w:sz w:val="48"/>
          <w:szCs w:val="48"/>
        </w:rPr>
        <w:t>Athlétisme</w:t>
      </w:r>
    </w:p>
    <w:p w:rsidR="00921764" w:rsidRPr="00E32444" w:rsidRDefault="00E32444" w:rsidP="00E3244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32444">
        <w:rPr>
          <w:rFonts w:ascii="Times New Roman" w:hAnsi="Times New Roman" w:cs="Times New Roman"/>
          <w:sz w:val="32"/>
          <w:szCs w:val="32"/>
        </w:rPr>
        <w:t>Endurance &amp; Demi-fond</w:t>
      </w:r>
    </w:p>
    <w:p w:rsidR="00E32444" w:rsidRPr="00705ED3" w:rsidRDefault="00E32444" w:rsidP="00705ED3">
      <w:pPr>
        <w:rPr>
          <w:rFonts w:ascii="Times New Roman" w:hAnsi="Times New Roman" w:cs="Times New Roman"/>
        </w:rPr>
      </w:pPr>
    </w:p>
    <w:p w:rsidR="00E32444" w:rsidRDefault="00E32444">
      <w:pPr>
        <w:rPr>
          <w:rFonts w:ascii="Times New Roman" w:hAnsi="Times New Roman" w:cs="Times New Roman"/>
        </w:rPr>
      </w:pPr>
    </w:p>
    <w:p w:rsidR="00BF4A26" w:rsidRPr="00705ED3" w:rsidRDefault="00BF4A26">
      <w:pPr>
        <w:rPr>
          <w:rFonts w:ascii="Times New Roman" w:hAnsi="Times New Roman" w:cs="Times New Roman"/>
        </w:rPr>
      </w:pPr>
    </w:p>
    <w:p w:rsidR="00E32444" w:rsidRPr="00C77B1C" w:rsidRDefault="00E32444" w:rsidP="00705ED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B1C">
        <w:rPr>
          <w:rFonts w:ascii="Times New Roman" w:hAnsi="Times New Roman" w:cs="Times New Roman"/>
          <w:b/>
          <w:sz w:val="32"/>
          <w:szCs w:val="32"/>
        </w:rPr>
        <w:t>Descriptif général du sport</w:t>
      </w:r>
    </w:p>
    <w:p w:rsidR="00E32444" w:rsidRDefault="00321BA8" w:rsidP="00321BA8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Ensemble des courses à pieds du 800 mètres à la préparation du marathon (1500, 3000, 5000, 10000 mètres, …). </w:t>
      </w:r>
      <w:r w:rsidR="00E32444" w:rsidRPr="00E32444">
        <w:rPr>
          <w:rFonts w:ascii="Times New Roman" w:eastAsia="Times New Roman" w:hAnsi="Times New Roman" w:cs="Times New Roman"/>
          <w:sz w:val="24"/>
          <w:szCs w:val="24"/>
          <w:lang w:eastAsia="fr-FR"/>
        </w:rPr>
        <w:t>Ce</w:t>
      </w:r>
      <w:r w:rsidR="00803573">
        <w:rPr>
          <w:rFonts w:ascii="Times New Roman" w:eastAsia="Times New Roman" w:hAnsi="Times New Roman" w:cs="Times New Roman"/>
          <w:sz w:val="24"/>
          <w:szCs w:val="24"/>
          <w:lang w:eastAsia="fr-FR"/>
        </w:rPr>
        <w:t>tte activité</w:t>
      </w:r>
      <w:r w:rsidR="00E32444" w:rsidRPr="00E324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nécessite des capacités physiques aiguisées, surtout au niveau cardiaque et respiratoire. </w:t>
      </w:r>
    </w:p>
    <w:p w:rsidR="00E32444" w:rsidRPr="00484898" w:rsidRDefault="00E32444" w:rsidP="00321B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9F5" w:rsidRPr="00484898" w:rsidRDefault="00A619F5" w:rsidP="00321B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444" w:rsidRPr="00705ED3" w:rsidRDefault="00803573" w:rsidP="00705ED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Niveau du cours</w:t>
      </w:r>
    </w:p>
    <w:p w:rsidR="00803573" w:rsidRPr="00705ED3" w:rsidRDefault="00803573" w:rsidP="00A619F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05ED3">
        <w:rPr>
          <w:rFonts w:ascii="Times New Roman" w:hAnsi="Times New Roman" w:cs="Times New Roman"/>
          <w:sz w:val="24"/>
          <w:szCs w:val="24"/>
        </w:rPr>
        <w:t>Tous niveaux, mixte</w:t>
      </w:r>
    </w:p>
    <w:p w:rsidR="00803573" w:rsidRPr="00484898" w:rsidRDefault="00803573" w:rsidP="0070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9F5" w:rsidRPr="00484898" w:rsidRDefault="00A619F5" w:rsidP="0070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B1C" w:rsidRPr="00705ED3" w:rsidRDefault="00C77B1C" w:rsidP="00A619F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Objectifs</w:t>
      </w:r>
      <w:r w:rsidR="00BF4A26">
        <w:rPr>
          <w:rFonts w:ascii="Times New Roman" w:hAnsi="Times New Roman" w:cs="Times New Roman"/>
          <w:b/>
          <w:sz w:val="32"/>
          <w:szCs w:val="32"/>
        </w:rPr>
        <w:t>/</w:t>
      </w:r>
      <w:r w:rsidRPr="00705ED3">
        <w:rPr>
          <w:rFonts w:ascii="Times New Roman" w:hAnsi="Times New Roman" w:cs="Times New Roman"/>
          <w:b/>
          <w:sz w:val="32"/>
          <w:szCs w:val="32"/>
        </w:rPr>
        <w:t>Contenu</w:t>
      </w:r>
    </w:p>
    <w:p w:rsidR="00C77B1C" w:rsidRDefault="00321BA8" w:rsidP="00321BA8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Etre capable de soutenir un effort selon différentes intensités et différentes durées.</w:t>
      </w:r>
    </w:p>
    <w:p w:rsidR="002D2A80" w:rsidRDefault="00321BA8" w:rsidP="00321B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Séances de footing,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fartleck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de fractionné. </w:t>
      </w:r>
    </w:p>
    <w:p w:rsidR="00321BA8" w:rsidRPr="00484898" w:rsidRDefault="00321BA8" w:rsidP="00321B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entrainements ont lieu sur piste, au Parc Montsouris où à la Cité Universitaire.</w:t>
      </w:r>
    </w:p>
    <w:p w:rsidR="00A619F5" w:rsidRPr="00484898" w:rsidRDefault="00A619F5" w:rsidP="00321B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9F5" w:rsidRPr="00484898" w:rsidRDefault="00A619F5" w:rsidP="00321B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A26" w:rsidRPr="00705ED3" w:rsidRDefault="00C77B1C" w:rsidP="00BF4A26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Tenue</w:t>
      </w:r>
      <w:r w:rsidR="00BF4A26">
        <w:rPr>
          <w:rFonts w:ascii="Times New Roman" w:hAnsi="Times New Roman" w:cs="Times New Roman"/>
          <w:b/>
          <w:sz w:val="32"/>
          <w:szCs w:val="32"/>
        </w:rPr>
        <w:t>/</w:t>
      </w:r>
      <w:r w:rsidR="00BF4A26" w:rsidRPr="00705ED3">
        <w:rPr>
          <w:rFonts w:ascii="Times New Roman" w:hAnsi="Times New Roman" w:cs="Times New Roman"/>
          <w:b/>
          <w:sz w:val="32"/>
          <w:szCs w:val="32"/>
        </w:rPr>
        <w:t>Matériel</w:t>
      </w:r>
    </w:p>
    <w:p w:rsidR="00C77B1C" w:rsidRPr="00705ED3" w:rsidRDefault="00C77B1C" w:rsidP="00A619F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05ED3">
        <w:rPr>
          <w:rFonts w:ascii="Times New Roman" w:hAnsi="Times New Roman" w:cs="Times New Roman"/>
          <w:sz w:val="24"/>
          <w:szCs w:val="24"/>
        </w:rPr>
        <w:t>Coupe vent, survêtement, chaussures running</w:t>
      </w:r>
      <w:r w:rsidR="00321BA8">
        <w:rPr>
          <w:rFonts w:ascii="Times New Roman" w:hAnsi="Times New Roman" w:cs="Times New Roman"/>
          <w:sz w:val="24"/>
          <w:szCs w:val="24"/>
        </w:rPr>
        <w:t>.</w:t>
      </w:r>
    </w:p>
    <w:p w:rsidR="00321BA8" w:rsidRDefault="00321BA8" w:rsidP="00A61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cas de froid prévoir collants, bonnet, gants.</w:t>
      </w:r>
    </w:p>
    <w:p w:rsidR="00C77B1C" w:rsidRPr="00705ED3" w:rsidRDefault="00C77B1C" w:rsidP="00A61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ED3">
        <w:rPr>
          <w:rFonts w:ascii="Times New Roman" w:hAnsi="Times New Roman" w:cs="Times New Roman"/>
          <w:sz w:val="24"/>
          <w:szCs w:val="24"/>
        </w:rPr>
        <w:t>Affaires de rechange</w:t>
      </w:r>
    </w:p>
    <w:p w:rsidR="00BF4A26" w:rsidRPr="00705ED3" w:rsidRDefault="00BF4A26" w:rsidP="00BF4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ED3">
        <w:rPr>
          <w:rFonts w:ascii="Times New Roman" w:hAnsi="Times New Roman" w:cs="Times New Roman"/>
          <w:sz w:val="24"/>
          <w:szCs w:val="24"/>
        </w:rPr>
        <w:t>Un chronomètre, une bouteille d’eau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F4A26" w:rsidRPr="00705ED3" w:rsidSect="0092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5E7"/>
    <w:rsid w:val="00054988"/>
    <w:rsid w:val="002D2A80"/>
    <w:rsid w:val="00321BA8"/>
    <w:rsid w:val="003474D2"/>
    <w:rsid w:val="00372531"/>
    <w:rsid w:val="00484898"/>
    <w:rsid w:val="005205E7"/>
    <w:rsid w:val="00705ED3"/>
    <w:rsid w:val="00803573"/>
    <w:rsid w:val="00921764"/>
    <w:rsid w:val="009867EB"/>
    <w:rsid w:val="00A619F5"/>
    <w:rsid w:val="00A93887"/>
    <w:rsid w:val="00BF4A26"/>
    <w:rsid w:val="00C77B1C"/>
    <w:rsid w:val="00E32444"/>
    <w:rsid w:val="00F7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2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Evitu</dc:creator>
  <cp:lastModifiedBy>Evitu</cp:lastModifiedBy>
  <cp:revision>2</cp:revision>
  <dcterms:created xsi:type="dcterms:W3CDTF">2011-09-20T13:50:00Z</dcterms:created>
  <dcterms:modified xsi:type="dcterms:W3CDTF">2011-09-20T13:50:00Z</dcterms:modified>
</cp:coreProperties>
</file>